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a9ffbdcdd99319d67e3532dd6e005babde1dff"/>
    <w:p>
      <w:pPr>
        <w:pStyle w:val="Heading3"/>
      </w:pPr>
      <w:r>
        <w:t xml:space="preserve">Сотрудники ГИБДД провели провели мероприятия посвященные «Всемирному дню памяти жертв ДТП»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t xml:space="preserve">16 ноября 2014года в городе Москве проводится мероприятие «Всемирный День памяти жертв ДТП», в целях привлечения внимания широкой общественности к проблемам, связанным с обеспечением безопасности дорожного движения, снижения смертности и травматизма в результате ДТП, противодействия правонарушителям на дороге.</w:t>
      </w:r>
    </w:p>
    <w:p>
      <w:pPr>
        <w:pStyle w:val="BodyText"/>
      </w:pPr>
      <w:r>
        <w:t xml:space="preserve">Сотрудники по пропаганде ОБ ДПС ГИБДД УВД по ЗАО, в преддверии мероприятия посетили общеобразовательные учреждения № 659, 712, 1567, 1953, 1973 ЗАО г. Москвы, в которых провели тематические беседы с учащимися по правилам безопасного поведения на дороге.</w:t>
      </w:r>
    </w:p>
    <w:p>
      <w:pPr>
        <w:pStyle w:val="BodyText"/>
      </w:pPr>
      <w:r>
        <w:t xml:space="preserve">Уважаемые участники дорожного движения, соблюдайте Правила дорожного движения, будьте внимательными и уважайте права друг друга.</w:t>
      </w:r>
    </w:p>
    <w:p>
      <w:pPr>
        <w:pStyle w:val="BodyText"/>
      </w:pPr>
      <w:r>
        <w:t xml:space="preserve">Помните, в этом залог нашей общей безопасности!</w:t>
      </w:r>
    </w:p>
    <w:p>
      <w:pPr>
        <w:pStyle w:val="BodyText"/>
      </w:pPr>
      <w:r>
        <w:rPr>
          <w:iCs/>
          <w:i/>
        </w:rPr>
        <w:t xml:space="preserve">Инспектор по пропаганде ОБ ДПС</w:t>
      </w:r>
    </w:p>
    <w:p>
      <w:pPr>
        <w:pStyle w:val="BodyText"/>
      </w:pPr>
      <w:r>
        <w:rPr>
          <w:iCs/>
          <w:i/>
        </w:rPr>
        <w:t xml:space="preserve">ГИБДД УВД по ЗАО Денис Стихарев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7112014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17112014_1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http://fili-davydkovo.mos.ru/presscenter/news/detail/1409036.html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0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0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2025-02-21T14:34:08Z</dcterms:created>
  <dcterms:modified xsi:type="dcterms:W3CDTF">2025-02-21T14:34:08Z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