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e03dde3331702a87256da7f316158c3514cc3"/>
    <w:p>
      <w:pPr>
        <w:pStyle w:val="Heading3"/>
      </w:pPr>
      <w:r>
        <w:t xml:space="preserve">Спортсмены УОР № 2 выступили на первенстве России по тяжелой атлетике</w:t>
      </w:r>
    </w:p>
    <w:p>
      <w:pPr>
        <w:pStyle w:val="FirstParagraph"/>
      </w:pPr>
      <w:r>
        <w:t xml:space="preserve">03.03.2023</w:t>
      </w:r>
    </w:p>
    <w:p>
      <w:pPr>
        <w:pStyle w:val="BodyText"/>
      </w:pPr>
      <w:r>
        <w:t xml:space="preserve">Воспитанники Училища олимпийского резерва № 2 приняли участие в первенстве России по тяжелой атлетике среди юношей и девушек в возрасте 13-15 и 13-17 лет. Об этом сообщается на странице учреждения во «ВКонтакте».</w:t>
      </w:r>
    </w:p>
    <w:p>
      <w:pPr>
        <w:pStyle w:val="BodyText"/>
      </w:pPr>
      <w:r>
        <w:t xml:space="preserve">По итогам соревнований юные спортсмены завоевали пять медалей.</w:t>
      </w:r>
    </w:p>
    <w:p>
      <w:pPr>
        <w:pStyle w:val="BodyText"/>
      </w:pPr>
      <w:r>
        <w:t xml:space="preserve">Обладателями первого места стали Алана Скрипко (категория 71 кг) и Мирбагир Шахнамазов (категория 102+ кг).</w:t>
      </w:r>
    </w:p>
    <w:p>
      <w:pPr>
        <w:pStyle w:val="BodyText"/>
      </w:pPr>
      <w:r>
        <w:t xml:space="preserve">Второе место заняли Анастасия Гусева (категория 55 кг) и Таулан Богатырев (категория 89 кг), а третье – Александра Дресвянникова (категория 45 кг).</w:t>
      </w:r>
    </w:p>
    <w:p>
      <w:pPr>
        <w:pStyle w:val="BodyText"/>
      </w:pPr>
      <w:r>
        <w:t xml:space="preserve">Фотоотчет о событии можно посмотреть</w:t>
      </w:r>
      <w:r>
        <w:t xml:space="preserve"> </w:t>
      </w:r>
      <w:hyperlink r:id="rId20">
        <w:r>
          <w:rPr>
            <w:rStyle w:val="Hyperlink"/>
          </w:rPr>
          <w:t xml:space="preserve">тут</w:t>
        </w:r>
      </w:hyperlink>
      <w:r>
        <w:t xml:space="preserve">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http://fili-davydkovo.mos.ru/presscenter/news/detail/11445446.html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445446.html" TargetMode="External" /><Relationship Type="http://schemas.openxmlformats.org/officeDocument/2006/relationships/hyperlink" Id="rId20" Target="https://vk.com/news_uor2?w=wall-48403650_10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445446.html" TargetMode="External" /><Relationship Type="http://schemas.openxmlformats.org/officeDocument/2006/relationships/hyperlink" Id="rId20" Target="https://vk.com/news_uor2?w=wall-48403650_10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2025-07-28T15:12:41Z</dcterms:created>
  <dcterms:modified xsi:type="dcterms:W3CDTF">2025-07-28T15:12:41Z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